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EE" w:rsidRPr="00196A26" w:rsidRDefault="00DC6BEE" w:rsidP="00DC6BEE">
      <w:pPr>
        <w:ind w:firstLineChars="200" w:firstLine="422"/>
        <w:jc w:val="center"/>
        <w:rPr>
          <w:rFonts w:hint="eastAsia"/>
          <w:b/>
        </w:rPr>
      </w:pPr>
      <w:r w:rsidRPr="00196A26">
        <w:rPr>
          <w:rFonts w:hint="eastAsia"/>
          <w:b/>
        </w:rPr>
        <w:t>技术领域及背景</w:t>
      </w:r>
    </w:p>
    <w:p w:rsidR="00DC6BEE" w:rsidRDefault="00DC6BEE" w:rsidP="00DC6BEE">
      <w:pPr>
        <w:ind w:firstLineChars="200" w:firstLine="420"/>
        <w:rPr>
          <w:rFonts w:hint="eastAsia"/>
        </w:rPr>
      </w:pPr>
      <w:r>
        <w:rPr>
          <w:rFonts w:hint="eastAsia"/>
        </w:rPr>
        <w:t>技术领域</w:t>
      </w:r>
      <w:r>
        <w:t> </w:t>
      </w:r>
      <w:r>
        <w:t xml:space="preserve"> </w:t>
      </w:r>
      <w:r>
        <w:t> </w:t>
      </w:r>
      <w:r>
        <w:rPr>
          <w:rFonts w:hint="eastAsia"/>
        </w:rPr>
        <w:t xml:space="preserve">        </w:t>
      </w:r>
    </w:p>
    <w:p w:rsidR="00DC6BEE" w:rsidRDefault="00DC6BEE" w:rsidP="00DC6BEE">
      <w:pPr>
        <w:ind w:firstLineChars="200" w:firstLine="420"/>
        <w:rPr>
          <w:rFonts w:hint="eastAsia"/>
        </w:rPr>
      </w:pPr>
      <w:r>
        <w:rPr>
          <w:rFonts w:hint="eastAsia"/>
        </w:rPr>
        <w:t>本发明涉及耐火材料原材料加工领域，尤其是一种高温真空条件下稳定的复</w:t>
      </w:r>
      <w:r>
        <w:t> </w:t>
      </w:r>
      <w:r>
        <w:rPr>
          <w:rFonts w:hint="eastAsia"/>
        </w:rPr>
        <w:t>合镁砂及其制备方法。</w:t>
      </w:r>
      <w:r>
        <w:t> </w:t>
      </w:r>
      <w:r>
        <w:t xml:space="preserve"> </w:t>
      </w:r>
      <w:r>
        <w:t> </w:t>
      </w:r>
      <w:r>
        <w:rPr>
          <w:rFonts w:hint="eastAsia"/>
        </w:rPr>
        <w:t xml:space="preserve">        </w:t>
      </w:r>
    </w:p>
    <w:p w:rsidR="00DC6BEE" w:rsidRDefault="00DC6BEE" w:rsidP="00DC6BEE">
      <w:pPr>
        <w:ind w:firstLineChars="200" w:firstLine="420"/>
        <w:rPr>
          <w:rFonts w:hint="eastAsia"/>
        </w:rPr>
      </w:pPr>
      <w:r>
        <w:rPr>
          <w:rFonts w:hint="eastAsia"/>
        </w:rPr>
        <w:t>背景技术</w:t>
      </w:r>
      <w:r>
        <w:t> </w:t>
      </w:r>
      <w:r>
        <w:t xml:space="preserve"> </w:t>
      </w:r>
      <w:r>
        <w:t> </w:t>
      </w:r>
      <w:r>
        <w:rPr>
          <w:rFonts w:hint="eastAsia"/>
        </w:rPr>
        <w:t xml:space="preserve">        </w:t>
      </w:r>
    </w:p>
    <w:p w:rsidR="00DC6BEE" w:rsidRDefault="00DC6BEE" w:rsidP="00DC6BEE">
      <w:pPr>
        <w:ind w:firstLineChars="200" w:firstLine="420"/>
        <w:rPr>
          <w:rFonts w:hint="eastAsia"/>
        </w:rPr>
      </w:pPr>
      <w:r>
        <w:rPr>
          <w:rFonts w:hint="eastAsia"/>
        </w:rPr>
        <w:t>随着科技的进步，各领域对各种材料的性能要求不断提高，功能材料的应</w:t>
      </w:r>
      <w:r>
        <w:t> </w:t>
      </w:r>
      <w:r>
        <w:rPr>
          <w:rFonts w:hint="eastAsia"/>
        </w:rPr>
        <w:t>用也日益广泛。应用最多的还要数金属材料，对金属材料的各种性能提出了越来</w:t>
      </w:r>
      <w:r>
        <w:t> </w:t>
      </w:r>
      <w:r>
        <w:rPr>
          <w:rFonts w:hint="eastAsia"/>
        </w:rPr>
        <w:t>越苛刻的要求，普通的冶金产品就很难达到要求，所以特种冶金越来越被重视。</w:t>
      </w:r>
      <w:r>
        <w:t> </w:t>
      </w:r>
      <w:r>
        <w:rPr>
          <w:rFonts w:hint="eastAsia"/>
        </w:rPr>
        <w:t>特种冶金不仅在钢铁冶金，而且在有色金属加工、机械加工、航空航天和电子材</w:t>
      </w:r>
      <w:r>
        <w:t> </w:t>
      </w:r>
      <w:r>
        <w:rPr>
          <w:rFonts w:hint="eastAsia"/>
        </w:rPr>
        <w:t>料等工业领域发挥着日益重要的作用，尤其是在特种钢和合金材料的生产中，现</w:t>
      </w:r>
      <w:r>
        <w:t> </w:t>
      </w:r>
      <w:r>
        <w:rPr>
          <w:rFonts w:hint="eastAsia"/>
        </w:rPr>
        <w:t>在很多牌号的产品都由效率高、冶金质量好、竞争能力强的特种冶炼方法来承担。</w:t>
      </w:r>
      <w:r>
        <w:t> </w:t>
      </w:r>
      <w:r>
        <w:t xml:space="preserve"> </w:t>
      </w:r>
      <w:r>
        <w:t> </w:t>
      </w:r>
      <w:r>
        <w:rPr>
          <w:rFonts w:hint="eastAsia"/>
        </w:rPr>
        <w:t xml:space="preserve">        </w:t>
      </w:r>
    </w:p>
    <w:p w:rsidR="00DC6BEE" w:rsidRDefault="00DC6BEE" w:rsidP="00DC6BEE">
      <w:pPr>
        <w:ind w:firstLineChars="200" w:firstLine="420"/>
        <w:rPr>
          <w:rFonts w:hint="eastAsia"/>
        </w:rPr>
      </w:pPr>
      <w:r>
        <w:rPr>
          <w:rFonts w:hint="eastAsia"/>
        </w:rPr>
        <w:t>在众多特种冶炼方法中，真空冶金占据着半壁江山。所谓真空冶金是指在隔</w:t>
      </w:r>
      <w:r>
        <w:t> </w:t>
      </w:r>
      <w:r>
        <w:rPr>
          <w:rFonts w:hint="eastAsia"/>
        </w:rPr>
        <w:t>绝空气条件下</w:t>
      </w:r>
      <w:r>
        <w:rPr>
          <w:rFonts w:hint="eastAsia"/>
        </w:rPr>
        <w:t>(</w:t>
      </w:r>
      <w:r>
        <w:rPr>
          <w:rFonts w:hint="eastAsia"/>
        </w:rPr>
        <w:t>小于大气压</w:t>
      </w:r>
      <w:r>
        <w:rPr>
          <w:rFonts w:hint="eastAsia"/>
        </w:rPr>
        <w:t>)</w:t>
      </w:r>
      <w:r>
        <w:rPr>
          <w:rFonts w:hint="eastAsia"/>
        </w:rPr>
        <w:t>精炼和浇注金属，提高产品纯洁度的一种冶金方法。</w:t>
      </w:r>
      <w:r>
        <w:t> </w:t>
      </w:r>
      <w:r>
        <w:rPr>
          <w:rFonts w:hint="eastAsia"/>
        </w:rPr>
        <w:t>真空冶金中，作为金属材料制备工艺主体是：真空熔炼</w:t>
      </w:r>
      <w:r>
        <w:rPr>
          <w:rFonts w:hint="eastAsia"/>
        </w:rPr>
        <w:t>(</w:t>
      </w:r>
      <w:r>
        <w:rPr>
          <w:rFonts w:hint="eastAsia"/>
        </w:rPr>
        <w:t>真空感应熔炼</w:t>
      </w:r>
      <w:r>
        <w:rPr>
          <w:rFonts w:hint="eastAsia"/>
        </w:rPr>
        <w:t>VIM</w:t>
      </w:r>
      <w:r>
        <w:rPr>
          <w:rFonts w:hint="eastAsia"/>
        </w:rPr>
        <w:t>、真</w:t>
      </w:r>
      <w:r>
        <w:t> </w:t>
      </w:r>
      <w:r>
        <w:rPr>
          <w:rFonts w:hint="eastAsia"/>
        </w:rPr>
        <w:t>空电弧重熔</w:t>
      </w:r>
      <w:r>
        <w:rPr>
          <w:rFonts w:hint="eastAsia"/>
        </w:rPr>
        <w:t>VAR</w:t>
      </w:r>
      <w:r>
        <w:rPr>
          <w:rFonts w:hint="eastAsia"/>
        </w:rPr>
        <w:t>、真空电子束熔炼</w:t>
      </w:r>
      <w:r>
        <w:rPr>
          <w:rFonts w:hint="eastAsia"/>
        </w:rPr>
        <w:t>VEBM</w:t>
      </w:r>
      <w:r>
        <w:rPr>
          <w:rFonts w:hint="eastAsia"/>
        </w:rPr>
        <w:t>、电子束重熔</w:t>
      </w:r>
      <w:r>
        <w:rPr>
          <w:rFonts w:hint="eastAsia"/>
        </w:rPr>
        <w:t>)</w:t>
      </w:r>
      <w:r>
        <w:rPr>
          <w:rFonts w:hint="eastAsia"/>
        </w:rPr>
        <w:t>、真空二次精炼</w:t>
      </w:r>
      <w:r>
        <w:rPr>
          <w:rFonts w:hint="eastAsia"/>
        </w:rPr>
        <w:t>(</w:t>
      </w:r>
      <w:r>
        <w:rPr>
          <w:rFonts w:hint="eastAsia"/>
        </w:rPr>
        <w:t>钢包</w:t>
      </w:r>
      <w:r>
        <w:t> </w:t>
      </w:r>
      <w:r>
        <w:rPr>
          <w:rFonts w:hint="eastAsia"/>
        </w:rPr>
        <w:t>真空处理</w:t>
      </w:r>
      <w:r>
        <w:rPr>
          <w:rFonts w:hint="eastAsia"/>
        </w:rPr>
        <w:t>Gazad</w:t>
      </w:r>
      <w:r>
        <w:rPr>
          <w:rFonts w:hint="eastAsia"/>
        </w:rPr>
        <w:t>、循环真空脱气</w:t>
      </w:r>
      <w:r>
        <w:rPr>
          <w:rFonts w:hint="eastAsia"/>
        </w:rPr>
        <w:t>RH-OB</w:t>
      </w:r>
      <w:r>
        <w:rPr>
          <w:rFonts w:hint="eastAsia"/>
        </w:rPr>
        <w:t>、真空电弧精炼</w:t>
      </w:r>
      <w:r>
        <w:rPr>
          <w:rFonts w:hint="eastAsia"/>
        </w:rPr>
        <w:t>VAD</w:t>
      </w:r>
      <w:r>
        <w:rPr>
          <w:rFonts w:hint="eastAsia"/>
        </w:rPr>
        <w:t>、真空脱碳精炼</w:t>
      </w:r>
      <w:r>
        <w:rPr>
          <w:rFonts w:hint="eastAsia"/>
        </w:rPr>
        <w:t>VOD</w:t>
      </w:r>
      <w:r>
        <w:rPr>
          <w:rFonts w:hint="eastAsia"/>
        </w:rPr>
        <w:t>、</w:t>
      </w:r>
      <w:r>
        <w:t> </w:t>
      </w:r>
      <w:r>
        <w:rPr>
          <w:rFonts w:hint="eastAsia"/>
        </w:rPr>
        <w:t>真空氩氧精炼</w:t>
      </w:r>
      <w:r>
        <w:rPr>
          <w:rFonts w:hint="eastAsia"/>
        </w:rPr>
        <w:t>AOD-VCR)</w:t>
      </w:r>
      <w:r>
        <w:rPr>
          <w:rFonts w:hint="eastAsia"/>
        </w:rPr>
        <w:t>、冷坩埚熔炼</w:t>
      </w:r>
      <w:r>
        <w:rPr>
          <w:rFonts w:hint="eastAsia"/>
        </w:rPr>
        <w:t>(Cold Wall Crucible Melting)</w:t>
      </w:r>
      <w:r>
        <w:rPr>
          <w:rFonts w:hint="eastAsia"/>
        </w:rPr>
        <w:t>及真空</w:t>
      </w:r>
      <w:r>
        <w:t> </w:t>
      </w:r>
      <w:r>
        <w:rPr>
          <w:rFonts w:hint="eastAsia"/>
        </w:rPr>
        <w:t>电弧双电极重熔</w:t>
      </w:r>
      <w:r>
        <w:rPr>
          <w:rFonts w:hint="eastAsia"/>
        </w:rPr>
        <w:t>(VADER)</w:t>
      </w:r>
      <w:r>
        <w:rPr>
          <w:rFonts w:hint="eastAsia"/>
        </w:rPr>
        <w:t>等。发展真空冶炼技术的目的是为了熔化和精炼原来在</w:t>
      </w:r>
      <w:r>
        <w:t> </w:t>
      </w:r>
      <w:r>
        <w:rPr>
          <w:rFonts w:hint="eastAsia"/>
        </w:rPr>
        <w:t>大气中难以冶炼的金属。用真空冶炼可获得气体及非金属夹杂物非常少的纯净</w:t>
      </w:r>
      <w:r>
        <w:t> </w:t>
      </w:r>
      <w:r>
        <w:rPr>
          <w:rFonts w:hint="eastAsia"/>
        </w:rPr>
        <w:t>钢，能显著地改善其加工性能，也能熔炼在成分上不容易控制的合金钢。特别是</w:t>
      </w:r>
      <w:r>
        <w:t> </w:t>
      </w:r>
      <w:r>
        <w:rPr>
          <w:rFonts w:hint="eastAsia"/>
        </w:rPr>
        <w:t>在发展耐热钢及超级合金方面，真空冶炼的贡献很大。其真空冶炼炉的容量也随</w:t>
      </w:r>
      <w:r>
        <w:t> </w:t>
      </w:r>
      <w:r>
        <w:rPr>
          <w:rFonts w:hint="eastAsia"/>
        </w:rPr>
        <w:t>着真空技术的进步逐渐大型化，而产品质量也相应不断提高。</w:t>
      </w:r>
      <w:r>
        <w:t> </w:t>
      </w:r>
      <w:r>
        <w:t xml:space="preserve"> </w:t>
      </w:r>
      <w:r>
        <w:t> </w:t>
      </w:r>
      <w:r>
        <w:rPr>
          <w:rFonts w:hint="eastAsia"/>
        </w:rPr>
        <w:t xml:space="preserve">        </w:t>
      </w:r>
    </w:p>
    <w:p w:rsidR="00DC6BEE" w:rsidRDefault="00DC6BEE" w:rsidP="00DC6BEE">
      <w:pPr>
        <w:ind w:firstLineChars="200" w:firstLine="420"/>
        <w:rPr>
          <w:rFonts w:hint="eastAsia"/>
        </w:rPr>
      </w:pPr>
      <w:r>
        <w:rPr>
          <w:rFonts w:hint="eastAsia"/>
        </w:rPr>
        <w:t>在真空条件下，氧化物的挥发和分解是导致真空冶炼时钢水的脱氧程度没有</w:t>
      </w:r>
      <w:r>
        <w:t> </w:t>
      </w:r>
      <w:r>
        <w:rPr>
          <w:rFonts w:hint="eastAsia"/>
        </w:rPr>
        <w:t>达到理论值的主要原因。</w:t>
      </w:r>
      <w:r>
        <w:rPr>
          <w:rFonts w:hint="eastAsia"/>
        </w:rPr>
        <w:t>MgO</w:t>
      </w:r>
      <w:r>
        <w:rPr>
          <w:rFonts w:hint="eastAsia"/>
        </w:rPr>
        <w:t>，</w:t>
      </w:r>
      <w:r>
        <w:rPr>
          <w:rFonts w:hint="eastAsia"/>
        </w:rPr>
        <w:t>Al2O3</w:t>
      </w:r>
      <w:r>
        <w:rPr>
          <w:rFonts w:hint="eastAsia"/>
        </w:rPr>
        <w:t>和</w:t>
      </w:r>
      <w:r>
        <w:rPr>
          <w:rFonts w:hint="eastAsia"/>
        </w:rPr>
        <w:t>SiO2</w:t>
      </w:r>
      <w:r>
        <w:rPr>
          <w:rFonts w:hint="eastAsia"/>
        </w:rPr>
        <w:t>等氧化物在真空高温条件下分解，向</w:t>
      </w:r>
      <w:r>
        <w:t> </w:t>
      </w:r>
      <w:r>
        <w:rPr>
          <w:rFonts w:hint="eastAsia"/>
        </w:rPr>
        <w:t>钢水中供氧，因此真空冶炼所能达到的氧含量和耐火材料的供氧速度之间的平衡</w:t>
      </w:r>
      <w:r>
        <w:t> </w:t>
      </w:r>
      <w:r>
        <w:rPr>
          <w:rFonts w:hint="eastAsia"/>
        </w:rPr>
        <w:t>来决定的。</w:t>
      </w:r>
      <w:r>
        <w:t> </w:t>
      </w:r>
      <w:r>
        <w:t xml:space="preserve"> </w:t>
      </w:r>
      <w:r>
        <w:t> </w:t>
      </w:r>
      <w:r>
        <w:rPr>
          <w:rFonts w:hint="eastAsia"/>
        </w:rPr>
        <w:t xml:space="preserve">        </w:t>
      </w:r>
    </w:p>
    <w:p w:rsidR="00DC6BEE" w:rsidRDefault="00DC6BEE" w:rsidP="00DC6BEE">
      <w:pPr>
        <w:ind w:firstLineChars="200" w:firstLine="420"/>
        <w:rPr>
          <w:rFonts w:hint="eastAsia"/>
        </w:rPr>
      </w:pPr>
      <w:r>
        <w:rPr>
          <w:rFonts w:hint="eastAsia"/>
        </w:rPr>
        <w:t>目前真空精炼设备中，炉衬耐火材料主要是镁质耐火材料</w:t>
      </w:r>
      <w:r>
        <w:rPr>
          <w:rFonts w:hint="eastAsia"/>
        </w:rPr>
        <w:t>(</w:t>
      </w:r>
      <w:r>
        <w:rPr>
          <w:rFonts w:hint="eastAsia"/>
        </w:rPr>
        <w:t>主要组成为氧化</w:t>
      </w:r>
      <w:r>
        <w:t> </w:t>
      </w:r>
      <w:r>
        <w:rPr>
          <w:rFonts w:hint="eastAsia"/>
        </w:rPr>
        <w:t>镁</w:t>
      </w:r>
      <w:r>
        <w:rPr>
          <w:rFonts w:hint="eastAsia"/>
        </w:rPr>
        <w:t>)</w:t>
      </w:r>
      <w:r>
        <w:rPr>
          <w:rFonts w:hint="eastAsia"/>
        </w:rPr>
        <w:t>，在高温真空条件下的剧烈挥发是炉衬耐材损毁和冶金产品质量达不到要求</w:t>
      </w:r>
      <w:r>
        <w:t> </w:t>
      </w:r>
      <w:r>
        <w:rPr>
          <w:rFonts w:hint="eastAsia"/>
        </w:rPr>
        <w:t>的重要原因。但是，目前真空精炼设备用炉衬耐材的研究，主要集中在镁质材质</w:t>
      </w:r>
      <w:r>
        <w:t> </w:t>
      </w:r>
      <w:r>
        <w:rPr>
          <w:rFonts w:hint="eastAsia"/>
        </w:rPr>
        <w:t>改性或制备技术方面，通过提高镁砂原料自身高温真空条件下的稳定性，从根本</w:t>
      </w:r>
      <w:r>
        <w:t> </w:t>
      </w:r>
      <w:r>
        <w:rPr>
          <w:rFonts w:hint="eastAsia"/>
        </w:rPr>
        <w:t>上提高镁质耐火材料耐高温真空性能的研究未见报道。</w:t>
      </w:r>
      <w:r>
        <w:t> </w:t>
      </w:r>
      <w:r>
        <w:t xml:space="preserve"> </w:t>
      </w:r>
      <w:r>
        <w:t> </w:t>
      </w:r>
      <w:r>
        <w:rPr>
          <w:rFonts w:hint="eastAsia"/>
        </w:rPr>
        <w:t xml:space="preserve">        </w:t>
      </w:r>
    </w:p>
    <w:p w:rsidR="00A87690" w:rsidRPr="00DC6BEE" w:rsidRDefault="00A87690"/>
    <w:sectPr w:rsidR="00A87690" w:rsidRPr="00DC6B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690" w:rsidRDefault="00A87690" w:rsidP="00DC6BEE">
      <w:r>
        <w:separator/>
      </w:r>
    </w:p>
  </w:endnote>
  <w:endnote w:type="continuationSeparator" w:id="1">
    <w:p w:rsidR="00A87690" w:rsidRDefault="00A87690" w:rsidP="00DC6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690" w:rsidRDefault="00A87690" w:rsidP="00DC6BEE">
      <w:r>
        <w:separator/>
      </w:r>
    </w:p>
  </w:footnote>
  <w:footnote w:type="continuationSeparator" w:id="1">
    <w:p w:rsidR="00A87690" w:rsidRDefault="00A87690" w:rsidP="00DC6B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BEE"/>
    <w:rsid w:val="00A87690"/>
    <w:rsid w:val="00DC6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6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6BEE"/>
    <w:rPr>
      <w:sz w:val="18"/>
      <w:szCs w:val="18"/>
    </w:rPr>
  </w:style>
  <w:style w:type="paragraph" w:styleId="a4">
    <w:name w:val="footer"/>
    <w:basedOn w:val="a"/>
    <w:link w:val="Char0"/>
    <w:uiPriority w:val="99"/>
    <w:semiHidden/>
    <w:unhideWhenUsed/>
    <w:rsid w:val="00DC6B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6B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2014-11-17T00:52:00Z</dcterms:created>
  <dcterms:modified xsi:type="dcterms:W3CDTF">2014-11-17T00:52:00Z</dcterms:modified>
</cp:coreProperties>
</file>